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7946B" w14:textId="1E9A2AA1" w:rsidR="008570B2" w:rsidRDefault="00325C9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B201A5" wp14:editId="4CF3BC68">
                <wp:simplePos x="0" y="0"/>
                <wp:positionH relativeFrom="margin">
                  <wp:posOffset>-371475</wp:posOffset>
                </wp:positionH>
                <wp:positionV relativeFrom="margin">
                  <wp:posOffset>-561340</wp:posOffset>
                </wp:positionV>
                <wp:extent cx="7610475" cy="10191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0475" cy="1019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981097" w14:textId="164401FE" w:rsidR="00325C98" w:rsidRPr="00325C98" w:rsidRDefault="00325C98" w:rsidP="00325C98">
                            <w:pPr>
                              <w:pStyle w:val="Header"/>
                              <w:shd w:val="clear" w:color="auto" w:fill="AE1216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325C98"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PLAINS REGIONAL MEDICAL CENTER</w:t>
                            </w:r>
                          </w:p>
                          <w:p w14:paraId="56C13710" w14:textId="4F73A50B" w:rsidR="00325C98" w:rsidRPr="00325C98" w:rsidRDefault="00325C98" w:rsidP="00325C98">
                            <w:pPr>
                              <w:pStyle w:val="Header"/>
                              <w:shd w:val="clear" w:color="auto" w:fill="AE1216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325C98"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MEET &amp; GREET</w:t>
                            </w:r>
                            <w:r w:rsidR="008E7E11"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: </w:t>
                            </w:r>
                            <w:r w:rsidR="008E7E11" w:rsidRPr="00325C98"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OB/GYN</w:t>
                            </w:r>
                          </w:p>
                          <w:p w14:paraId="78E82385" w14:textId="77777777" w:rsidR="00325C98" w:rsidRPr="00325C98" w:rsidRDefault="00325C98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201A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29.25pt;margin-top:-44.2pt;width:599.25pt;height:80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VE4FwIAAC0EAAAOAAAAZHJzL2Uyb0RvYy54bWysU8lu2zAQvRfoPxC815JcL41gOXATuChg&#10;JAGcImeaIi0BFIclaUvu13dIyQvSnopeqBnOaJb3Hhf3XaPIUVhXgy5oNkopEZpDWet9QX+8rj99&#10;ocR5pkumQIuCnoSj98uPHxatycUYKlClsASLaJe3pqCV9yZPEscr0TA3AiM0BiXYhnl07T4pLWux&#10;eqOScZrOkhZsaSxw4RzePvZBuoz1pRTcP0vphCeqoDibj6eN5y6cyXLB8r1lpqr5MAb7hykaVmts&#10;ein1yDwjB1v/UaqpuQUH0o84NAlIWXMRd8BtsvTdNtuKGRF3QXCcucDk/l9Z/nTcmhdLfPcVOiQw&#10;ANIalzu8DPt00jbhi5MSjCOEpwtsovOE4+V8lqWT+ZQSjrEsze4ydLBOcv3dWOe/CWhIMApqkZcI&#10;FztunO9Tzymhm4Z1rVTkRmnSFnT2eZrGHy4RLK409rgOGyzf7bphgx2UJ1zMQs+5M3xdY/MNc/6F&#10;WSQZd0Hh+mc8pAJsAoNFSQX219/uQz5ij1FKWhRNQd3PA7OCEvVdIyt32WQSVBadyXQ+RsfeRna3&#10;EX1oHgB1meETMTyaId+rsyktNG+o71XoiiGmOfYuqD+bD76XMr4PLlarmIS6Msxv9NbwUDrAGaB9&#10;7d6YNQP+Hql7grO8WP6Ohj63J2J18CDryFEAuEd1wB01GVke3k8Q/a0fs66vfPkbAAD//wMAUEsD&#10;BBQABgAIAAAAIQAg7gE/4gAAAAsBAAAPAAAAZHJzL2Rvd25yZXYueG1sTI9NS8NAEIbvgv9hGcFb&#10;u0lodInZlBIoguihtRdvm+w0Ce5HzG7b6K93etLbDPPwzvOW69kadsYpDN5JSJcJMHSt14PrJBze&#10;twsBLETltDLeoYRvDLCubm9KVWh/cTs872PHKMSFQknoYxwLzkPbo1Vh6Ud0dDv6yapI69RxPakL&#10;hVvDsyR54FYNjj70asS6x/Zzf7ISXurtm9o1mRU/pn5+PW7Gr8NHLuX93bx5AhZxjn8wXPVJHSpy&#10;avzJ6cCMhEUuckJpEGIF7Eqkq4TqNRIesxR4VfL/HapfAAAA//8DAFBLAQItABQABgAIAAAAIQC2&#10;gziS/gAAAOEBAAATAAAAAAAAAAAAAAAAAAAAAABbQ29udGVudF9UeXBlc10ueG1sUEsBAi0AFAAG&#10;AAgAAAAhADj9If/WAAAAlAEAAAsAAAAAAAAAAAAAAAAALwEAAF9yZWxzLy5yZWxzUEsBAi0AFAAG&#10;AAgAAAAhAPmxUTgXAgAALQQAAA4AAAAAAAAAAAAAAAAALgIAAGRycy9lMm9Eb2MueG1sUEsBAi0A&#10;FAAGAAgAAAAhACDuAT/iAAAACwEAAA8AAAAAAAAAAAAAAAAAcQQAAGRycy9kb3ducmV2LnhtbFBL&#10;BQYAAAAABAAEAPMAAACABQAAAAA=&#10;" filled="f" stroked="f" strokeweight=".5pt">
                <v:textbox>
                  <w:txbxContent>
                    <w:p w14:paraId="1A981097" w14:textId="164401FE" w:rsidR="00325C98" w:rsidRPr="00325C98" w:rsidRDefault="00325C98" w:rsidP="00325C98">
                      <w:pPr>
                        <w:pStyle w:val="Header"/>
                        <w:shd w:val="clear" w:color="auto" w:fill="AE1216"/>
                        <w:jc w:val="center"/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325C98"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PLAINS REGIONAL MEDICAL CENTER</w:t>
                      </w:r>
                    </w:p>
                    <w:p w14:paraId="56C13710" w14:textId="4F73A50B" w:rsidR="00325C98" w:rsidRPr="00325C98" w:rsidRDefault="00325C98" w:rsidP="00325C98">
                      <w:pPr>
                        <w:pStyle w:val="Header"/>
                        <w:shd w:val="clear" w:color="auto" w:fill="AE1216"/>
                        <w:jc w:val="center"/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</w:pPr>
                      <w:r w:rsidRPr="00325C98"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MEET &amp; GREET</w:t>
                      </w:r>
                      <w:r w:rsidR="008E7E11"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 xml:space="preserve">: </w:t>
                      </w:r>
                      <w:r w:rsidR="008E7E11" w:rsidRPr="00325C98"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OB/GYN</w:t>
                      </w:r>
                    </w:p>
                    <w:p w14:paraId="78E82385" w14:textId="77777777" w:rsidR="00325C98" w:rsidRPr="00325C98" w:rsidRDefault="00325C98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4E618" wp14:editId="622662DF">
                <wp:simplePos x="0" y="0"/>
                <wp:positionH relativeFrom="column">
                  <wp:posOffset>-457200</wp:posOffset>
                </wp:positionH>
                <wp:positionV relativeFrom="paragraph">
                  <wp:posOffset>-618491</wp:posOffset>
                </wp:positionV>
                <wp:extent cx="7791450" cy="1076325"/>
                <wp:effectExtent l="95250" t="114300" r="114300" b="1428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1076325"/>
                        </a:xfrm>
                        <a:prstGeom prst="rect">
                          <a:avLst/>
                        </a:prstGeom>
                        <a:solidFill>
                          <a:srgbClr val="AE1216"/>
                        </a:solidFill>
                        <a:ln>
                          <a:solidFill>
                            <a:srgbClr val="AE1216"/>
                          </a:solidFill>
                        </a:ln>
                        <a:effectLst>
                          <a:glow rad="101600">
                            <a:srgbClr val="AE1216">
                              <a:alpha val="60000"/>
                            </a:srgbClr>
                          </a:glo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F71510" id="Rectangle 4" o:spid="_x0000_s1026" style="position:absolute;margin-left:-36pt;margin-top:-48.7pt;width:613.5pt;height:84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B5ipAIAAPwFAAAOAAAAZHJzL2Uyb0RvYy54bWysVMFu2zAMvQ/YPwi6r7azJtmCOkXQrsOA&#10;oi3WDj0rshQbkCWNUuJkXz9Ksp10K3YodlEo8/GRfBF5cblvFdkJcI3RJS3OckqE5qZq9KakP55u&#10;PnyixHmmK6aMFiU9CEcvl+/fXXR2ISamNqoSQJBEu0VnS1p7bxdZ5ngtWubOjBUandJAyzxeYZNV&#10;wDpkb1U2yfNZ1hmoLBgunMOv18lJl5FfSsH9vZROeKJKirX5eEI81+HMlhdssQFm64b3ZbA3VNGy&#10;RmPSkeqaeUa20PxF1TYcjDPSn3HTZkbKhovYA3ZT5H9081gzK2IvKI6zo0zu/9Hyu92jfQCUobNu&#10;4dAMXewltOEX6yP7KNZhFEvsPeH4cT7/XJxPUVOOviKfzz5OpkHO7BhuwfmvwrQkGCUF/DeiSGx3&#10;63yCDpCQzRnVVDeNUvECm/WVArJj+M+tvhSTYtazv4Ap/bZIrDKFivhIsJ7As1GmI8Cq0FAxy/NY&#10;rXulkgBmytYs1YdQBKeOengUIvBF4yRLdhQ6Wv6gRKBT+ruQpKlQ2knKG2ZAjBowzoX2RXLVrBIp&#10;dTE9ST1ExJyRMDBLlHTk7gkGZCIZuFMHPT6EprrH4F6QfwWPETGz0X4Mbhtt4LXOFHbVZ054LP9E&#10;mmCuTXV4AAImDbCz/KbBN3XLnH9ggBOL7xC3kL/HQ6LoJTW9RUlt4Ndr3wMeBwm9lHS4AUrqfm4Z&#10;CErUN40jhs/7PKyMeDmfzid4gVPP+tSjt+2Vwada4L6zPJoB79VgSjDtMy6rVciKLqY55i4p9zBc&#10;rnzaTLjuuFitIgzXhGX+Vj9aHsiDqmFmnvbPDGw/WB5n8s4M2wJf5sv5StgQqc1q641s4vAdde31&#10;xhUTH06/DsMOO71H1HFpL38DAAD//wMAUEsDBBQABgAIAAAAIQAIdjmN3wAAAAsBAAAPAAAAZHJz&#10;L2Rvd25yZXYueG1sTI9BT8MwDIXvSPsPkZG4bUkrRqE0nQAJsRNoA3b2mtBWa5yqybry7+ed4Gb7&#10;PT1/r1hNrhOjHULrSUOyUCAsVd60VGv4+nyd34MIEclg58lq+LUBVuXsqsDc+BNt7LiNteAQCjlq&#10;aGLscylD1ViHYeF7S6z9+MFh5HWopRnwxOGuk6lSd9JhS/yhwd6+NLY6bI9Ow7hT6/j88f2OVbt7&#10;qzcGlVOo9c319PQIItop/pnhgs/oUDLT3h/JBNFpmGcpd4k8PGS3IC6OZLnk015DliYgy0L+71Ce&#10;AQAA//8DAFBLAQItABQABgAIAAAAIQC2gziS/gAAAOEBAAATAAAAAAAAAAAAAAAAAAAAAABbQ29u&#10;dGVudF9UeXBlc10ueG1sUEsBAi0AFAAGAAgAAAAhADj9If/WAAAAlAEAAAsAAAAAAAAAAAAAAAAA&#10;LwEAAF9yZWxzLy5yZWxzUEsBAi0AFAAGAAgAAAAhAEpEHmKkAgAA/AUAAA4AAAAAAAAAAAAAAAAA&#10;LgIAAGRycy9lMm9Eb2MueG1sUEsBAi0AFAAGAAgAAAAhAAh2OY3fAAAACwEAAA8AAAAAAAAAAAAA&#10;AAAA/gQAAGRycy9kb3ducmV2LnhtbFBLBQYAAAAABAAEAPMAAAAKBgAAAAA=&#10;" fillcolor="#ae1216" strokecolor="#ae1216" strokeweight="1pt"/>
            </w:pict>
          </mc:Fallback>
        </mc:AlternateContent>
      </w:r>
    </w:p>
    <w:p w14:paraId="7E200F49" w14:textId="77777777" w:rsidR="00325C98" w:rsidRDefault="00325C98"/>
    <w:p w14:paraId="64B406D2" w14:textId="77777777" w:rsidR="0071174A" w:rsidRDefault="0071174A" w:rsidP="00325C98"/>
    <w:p w14:paraId="71DCDC35" w14:textId="3DAB038D" w:rsidR="008570B2" w:rsidRDefault="008570B2" w:rsidP="00325C98">
      <w:r>
        <w:t xml:space="preserve">Come meet PRMC’s OB/GYN providers and tour our L&amp;D department monthly at 3PM MST on the following days: </w:t>
      </w:r>
    </w:p>
    <w:p w14:paraId="1828D259" w14:textId="6BE6B0E5" w:rsidR="00C12F11" w:rsidRDefault="00C12F11" w:rsidP="00C12F11">
      <w:pPr>
        <w:pStyle w:val="ListParagraph"/>
        <w:numPr>
          <w:ilvl w:val="0"/>
          <w:numId w:val="2"/>
        </w:numPr>
      </w:pPr>
      <w:r w:rsidRPr="00170549">
        <w:rPr>
          <w:b/>
          <w:bCs/>
        </w:rPr>
        <w:t>A</w:t>
      </w:r>
      <w:r w:rsidR="0071174A" w:rsidRPr="00170549">
        <w:rPr>
          <w:b/>
          <w:bCs/>
        </w:rPr>
        <w:t xml:space="preserve">PRIL </w:t>
      </w:r>
      <w:r w:rsidR="00573DD2" w:rsidRPr="00170549">
        <w:rPr>
          <w:b/>
          <w:bCs/>
        </w:rPr>
        <w:t>4, 2025</w:t>
      </w:r>
      <w:r w:rsidR="00573DD2">
        <w:t xml:space="preserve"> </w:t>
      </w:r>
      <w:r w:rsidR="00573DD2" w:rsidRPr="008178E1">
        <w:rPr>
          <w:i/>
          <w:iCs/>
        </w:rPr>
        <w:t>(CADUCEUS ROOM)</w:t>
      </w:r>
      <w:r w:rsidR="00573DD2">
        <w:t xml:space="preserve"> </w:t>
      </w:r>
      <w:r w:rsidR="00573DD2" w:rsidRPr="00170549">
        <w:rPr>
          <w:b/>
          <w:bCs/>
        </w:rPr>
        <w:t>3PM</w:t>
      </w:r>
    </w:p>
    <w:p w14:paraId="78889ECB" w14:textId="1BC07175" w:rsidR="00C12F11" w:rsidRDefault="0071174A" w:rsidP="00C12F11">
      <w:pPr>
        <w:pStyle w:val="ListParagraph"/>
        <w:numPr>
          <w:ilvl w:val="0"/>
          <w:numId w:val="2"/>
        </w:numPr>
      </w:pPr>
      <w:r w:rsidRPr="00170549">
        <w:rPr>
          <w:b/>
          <w:bCs/>
        </w:rPr>
        <w:t>MAY</w:t>
      </w:r>
      <w:r w:rsidR="008178E1" w:rsidRPr="00170549">
        <w:rPr>
          <w:b/>
          <w:bCs/>
        </w:rPr>
        <w:t xml:space="preserve"> </w:t>
      </w:r>
      <w:r w:rsidR="00BE7F01" w:rsidRPr="00170549">
        <w:rPr>
          <w:b/>
          <w:bCs/>
        </w:rPr>
        <w:t>9, 2025</w:t>
      </w:r>
      <w:r w:rsidR="00BE7F01">
        <w:t xml:space="preserve"> </w:t>
      </w:r>
      <w:r w:rsidR="00BE7F01" w:rsidRPr="008178E1">
        <w:rPr>
          <w:i/>
          <w:iCs/>
        </w:rPr>
        <w:t>(CADUCEUS ROOM)</w:t>
      </w:r>
      <w:r w:rsidR="00BE7F01">
        <w:t xml:space="preserve"> </w:t>
      </w:r>
      <w:r w:rsidR="00BE7F01" w:rsidRPr="00170549">
        <w:rPr>
          <w:b/>
          <w:bCs/>
        </w:rPr>
        <w:t>3PM</w:t>
      </w:r>
    </w:p>
    <w:p w14:paraId="4B65EB0E" w14:textId="762AE1EB" w:rsidR="0071174A" w:rsidRDefault="0071174A" w:rsidP="00C12F11">
      <w:pPr>
        <w:pStyle w:val="ListParagraph"/>
        <w:numPr>
          <w:ilvl w:val="0"/>
          <w:numId w:val="2"/>
        </w:numPr>
      </w:pPr>
      <w:r w:rsidRPr="00170549">
        <w:rPr>
          <w:b/>
          <w:bCs/>
        </w:rPr>
        <w:t>JUNE</w:t>
      </w:r>
      <w:r w:rsidR="008178E1" w:rsidRPr="00170549">
        <w:rPr>
          <w:b/>
          <w:bCs/>
        </w:rPr>
        <w:t xml:space="preserve"> </w:t>
      </w:r>
      <w:r w:rsidR="00BE7F01" w:rsidRPr="00170549">
        <w:rPr>
          <w:b/>
          <w:bCs/>
        </w:rPr>
        <w:t>27</w:t>
      </w:r>
      <w:r w:rsidR="00BE7F01" w:rsidRPr="00170549">
        <w:rPr>
          <w:b/>
          <w:bCs/>
          <w:vertAlign w:val="superscript"/>
        </w:rPr>
        <w:t>TH</w:t>
      </w:r>
      <w:r w:rsidR="00BE7F01">
        <w:t xml:space="preserve"> </w:t>
      </w:r>
      <w:r w:rsidR="00BE7F01" w:rsidRPr="008178E1">
        <w:rPr>
          <w:i/>
          <w:iCs/>
        </w:rPr>
        <w:t>(CADUCEUS ROOM)</w:t>
      </w:r>
      <w:r w:rsidR="00BE7F01">
        <w:t xml:space="preserve"> </w:t>
      </w:r>
      <w:r w:rsidR="00BE7F01" w:rsidRPr="00170549">
        <w:rPr>
          <w:b/>
          <w:bCs/>
        </w:rPr>
        <w:t>3PM</w:t>
      </w:r>
    </w:p>
    <w:p w14:paraId="216A1752" w14:textId="54C88D84" w:rsidR="0071174A" w:rsidRDefault="0071174A" w:rsidP="00C12F11">
      <w:pPr>
        <w:pStyle w:val="ListParagraph"/>
        <w:numPr>
          <w:ilvl w:val="0"/>
          <w:numId w:val="2"/>
        </w:numPr>
      </w:pPr>
      <w:r w:rsidRPr="00170549">
        <w:rPr>
          <w:b/>
          <w:bCs/>
        </w:rPr>
        <w:t>JULY</w:t>
      </w:r>
      <w:r w:rsidR="008178E1" w:rsidRPr="00170549">
        <w:rPr>
          <w:b/>
          <w:bCs/>
        </w:rPr>
        <w:t xml:space="preserve"> </w:t>
      </w:r>
      <w:r w:rsidR="00DF6A96" w:rsidRPr="00170549">
        <w:rPr>
          <w:b/>
          <w:bCs/>
        </w:rPr>
        <w:t>18</w:t>
      </w:r>
      <w:r w:rsidR="00DF6A96" w:rsidRPr="00170549">
        <w:rPr>
          <w:b/>
          <w:bCs/>
          <w:vertAlign w:val="superscript"/>
        </w:rPr>
        <w:t>TH</w:t>
      </w:r>
      <w:r w:rsidR="00DF6A96">
        <w:t xml:space="preserve"> </w:t>
      </w:r>
      <w:r w:rsidR="00DF6A96" w:rsidRPr="008178E1">
        <w:rPr>
          <w:i/>
          <w:iCs/>
        </w:rPr>
        <w:t>(CADUCEUS ROOM)</w:t>
      </w:r>
      <w:r w:rsidR="00DF6A96">
        <w:t xml:space="preserve"> </w:t>
      </w:r>
      <w:r w:rsidR="00DF6A96" w:rsidRPr="00170549">
        <w:rPr>
          <w:b/>
          <w:bCs/>
        </w:rPr>
        <w:t>3PM</w:t>
      </w:r>
    </w:p>
    <w:p w14:paraId="4BB25362" w14:textId="345C31E3" w:rsidR="0071174A" w:rsidRDefault="0071174A" w:rsidP="00C12F11">
      <w:pPr>
        <w:pStyle w:val="ListParagraph"/>
        <w:numPr>
          <w:ilvl w:val="0"/>
          <w:numId w:val="2"/>
        </w:numPr>
      </w:pPr>
      <w:r w:rsidRPr="00170549">
        <w:rPr>
          <w:b/>
          <w:bCs/>
        </w:rPr>
        <w:t>AUGUST</w:t>
      </w:r>
      <w:r w:rsidR="008178E1" w:rsidRPr="00170549">
        <w:rPr>
          <w:b/>
          <w:bCs/>
        </w:rPr>
        <w:t xml:space="preserve"> </w:t>
      </w:r>
      <w:r w:rsidR="00476100" w:rsidRPr="00170549">
        <w:rPr>
          <w:b/>
          <w:bCs/>
        </w:rPr>
        <w:t>29</w:t>
      </w:r>
      <w:r w:rsidR="00476100" w:rsidRPr="00170549">
        <w:rPr>
          <w:b/>
          <w:bCs/>
          <w:vertAlign w:val="superscript"/>
        </w:rPr>
        <w:t>TH</w:t>
      </w:r>
      <w:r w:rsidR="00476100">
        <w:t xml:space="preserve"> </w:t>
      </w:r>
      <w:r w:rsidR="00476100" w:rsidRPr="008178E1">
        <w:rPr>
          <w:i/>
          <w:iCs/>
        </w:rPr>
        <w:t>(CADUCEUS ROOM)</w:t>
      </w:r>
      <w:r w:rsidR="00476100">
        <w:t xml:space="preserve"> </w:t>
      </w:r>
      <w:r w:rsidR="00476100" w:rsidRPr="00170549">
        <w:rPr>
          <w:b/>
          <w:bCs/>
        </w:rPr>
        <w:t>3PM</w:t>
      </w:r>
    </w:p>
    <w:p w14:paraId="667E720D" w14:textId="6F204DB3" w:rsidR="0071174A" w:rsidRDefault="0071174A" w:rsidP="00C12F11">
      <w:pPr>
        <w:pStyle w:val="ListParagraph"/>
        <w:numPr>
          <w:ilvl w:val="0"/>
          <w:numId w:val="2"/>
        </w:numPr>
      </w:pPr>
      <w:r w:rsidRPr="00170549">
        <w:rPr>
          <w:b/>
          <w:bCs/>
        </w:rPr>
        <w:t>SEPTEMBER</w:t>
      </w:r>
      <w:r w:rsidR="00476100" w:rsidRPr="00170549">
        <w:rPr>
          <w:b/>
          <w:bCs/>
        </w:rPr>
        <w:t xml:space="preserve"> 26</w:t>
      </w:r>
      <w:r w:rsidR="00476100" w:rsidRPr="00170549">
        <w:rPr>
          <w:b/>
          <w:bCs/>
          <w:vertAlign w:val="superscript"/>
        </w:rPr>
        <w:t>TH</w:t>
      </w:r>
      <w:r w:rsidR="00476100">
        <w:t xml:space="preserve"> </w:t>
      </w:r>
      <w:r w:rsidR="00476100" w:rsidRPr="008178E1">
        <w:rPr>
          <w:i/>
          <w:iCs/>
        </w:rPr>
        <w:t>(CADUCEUS ROOM)</w:t>
      </w:r>
      <w:r w:rsidR="00476100">
        <w:t xml:space="preserve"> </w:t>
      </w:r>
      <w:r w:rsidR="00476100" w:rsidRPr="00170549">
        <w:rPr>
          <w:b/>
          <w:bCs/>
        </w:rPr>
        <w:t>3PM</w:t>
      </w:r>
    </w:p>
    <w:p w14:paraId="02A4A5B5" w14:textId="6392E1BD" w:rsidR="0071174A" w:rsidRDefault="0071174A" w:rsidP="00C12F11">
      <w:pPr>
        <w:pStyle w:val="ListParagraph"/>
        <w:numPr>
          <w:ilvl w:val="0"/>
          <w:numId w:val="2"/>
        </w:numPr>
      </w:pPr>
      <w:r w:rsidRPr="00170549">
        <w:rPr>
          <w:b/>
          <w:bCs/>
        </w:rPr>
        <w:t xml:space="preserve">OCTOBER </w:t>
      </w:r>
      <w:r w:rsidR="008179DF" w:rsidRPr="00170549">
        <w:rPr>
          <w:b/>
          <w:bCs/>
        </w:rPr>
        <w:t>24</w:t>
      </w:r>
      <w:r w:rsidR="008179DF" w:rsidRPr="00170549">
        <w:rPr>
          <w:b/>
          <w:bCs/>
          <w:vertAlign w:val="superscript"/>
        </w:rPr>
        <w:t>TH</w:t>
      </w:r>
      <w:r w:rsidR="008179DF">
        <w:t xml:space="preserve"> </w:t>
      </w:r>
      <w:r w:rsidR="008179DF" w:rsidRPr="008178E1">
        <w:rPr>
          <w:i/>
          <w:iCs/>
        </w:rPr>
        <w:t>(CADUCEUS ROOM)</w:t>
      </w:r>
      <w:r w:rsidR="008179DF">
        <w:t xml:space="preserve"> </w:t>
      </w:r>
      <w:r w:rsidR="008179DF" w:rsidRPr="00170549">
        <w:rPr>
          <w:b/>
          <w:bCs/>
        </w:rPr>
        <w:t>3PM</w:t>
      </w:r>
    </w:p>
    <w:p w14:paraId="669080D7" w14:textId="6443222F" w:rsidR="0071174A" w:rsidRDefault="0071174A" w:rsidP="00C12F11">
      <w:pPr>
        <w:pStyle w:val="ListParagraph"/>
        <w:numPr>
          <w:ilvl w:val="0"/>
          <w:numId w:val="2"/>
        </w:numPr>
      </w:pPr>
      <w:r w:rsidRPr="00170549">
        <w:rPr>
          <w:b/>
          <w:bCs/>
        </w:rPr>
        <w:t xml:space="preserve">NOVEMBER </w:t>
      </w:r>
      <w:r w:rsidR="008179DF" w:rsidRPr="00170549">
        <w:rPr>
          <w:b/>
          <w:bCs/>
        </w:rPr>
        <w:t>21</w:t>
      </w:r>
      <w:r w:rsidR="008179DF" w:rsidRPr="00170549">
        <w:rPr>
          <w:b/>
          <w:bCs/>
          <w:vertAlign w:val="superscript"/>
        </w:rPr>
        <w:t>ST</w:t>
      </w:r>
      <w:r w:rsidR="008179DF">
        <w:t xml:space="preserve"> </w:t>
      </w:r>
      <w:r w:rsidR="008179DF" w:rsidRPr="008178E1">
        <w:rPr>
          <w:i/>
          <w:iCs/>
        </w:rPr>
        <w:t>(CADUCEUS ROOM)</w:t>
      </w:r>
      <w:r w:rsidR="008179DF">
        <w:t xml:space="preserve"> </w:t>
      </w:r>
      <w:r w:rsidR="008179DF" w:rsidRPr="00170549">
        <w:rPr>
          <w:b/>
          <w:bCs/>
        </w:rPr>
        <w:t>3PM</w:t>
      </w:r>
    </w:p>
    <w:p w14:paraId="170AF9CD" w14:textId="502F4083" w:rsidR="0071174A" w:rsidRDefault="0071174A" w:rsidP="00C12F11">
      <w:pPr>
        <w:pStyle w:val="ListParagraph"/>
        <w:numPr>
          <w:ilvl w:val="0"/>
          <w:numId w:val="2"/>
        </w:numPr>
      </w:pPr>
      <w:r w:rsidRPr="00170549">
        <w:rPr>
          <w:b/>
          <w:bCs/>
        </w:rPr>
        <w:t xml:space="preserve">DECEMBER </w:t>
      </w:r>
      <w:r w:rsidR="00170549" w:rsidRPr="00170549">
        <w:rPr>
          <w:b/>
          <w:bCs/>
        </w:rPr>
        <w:t>5</w:t>
      </w:r>
      <w:r w:rsidR="00170549" w:rsidRPr="00170549">
        <w:rPr>
          <w:b/>
          <w:bCs/>
          <w:vertAlign w:val="superscript"/>
        </w:rPr>
        <w:t>TH</w:t>
      </w:r>
      <w:r w:rsidR="00170549">
        <w:t xml:space="preserve"> </w:t>
      </w:r>
      <w:r w:rsidR="00170549" w:rsidRPr="008178E1">
        <w:rPr>
          <w:i/>
          <w:iCs/>
        </w:rPr>
        <w:t>(CADUCEUS ROOM)</w:t>
      </w:r>
      <w:r w:rsidR="00170549">
        <w:t xml:space="preserve"> </w:t>
      </w:r>
      <w:r w:rsidR="00170549" w:rsidRPr="00170549">
        <w:rPr>
          <w:b/>
          <w:bCs/>
        </w:rPr>
        <w:t>3PM</w:t>
      </w:r>
    </w:p>
    <w:p w14:paraId="1DDDDB20" w14:textId="5CF40320" w:rsidR="008570B2" w:rsidRDefault="007808F5" w:rsidP="00DF12CE">
      <w:r>
        <w:t>Please Park</w:t>
      </w:r>
      <w:r w:rsidR="008570B2">
        <w:t xml:space="preserve"> in the</w:t>
      </w:r>
      <w:r w:rsidR="00DD0C62">
        <w:t xml:space="preserve"> front</w:t>
      </w:r>
      <w:r w:rsidR="008570B2">
        <w:t xml:space="preserve"> parking lot located right </w:t>
      </w:r>
      <w:r w:rsidR="00DD0C62">
        <w:t>off</w:t>
      </w:r>
      <w:r w:rsidR="008570B2">
        <w:t xml:space="preserve"> Martin Luther King Blvd. Please enter through the main entrance, upon entry you will see a desk staffed with our Pink Ladies</w:t>
      </w:r>
      <w:r w:rsidR="00325C98">
        <w:t xml:space="preserve"> – Our Pink Ladies will be able to help guide you to the Cannon or Caduceus Room if you are not able to navigate there from the map below. </w:t>
      </w:r>
    </w:p>
    <w:p w14:paraId="58568CE2" w14:textId="77777777" w:rsidR="0071174A" w:rsidRDefault="008570B2" w:rsidP="0071174A">
      <w:r>
        <w:t xml:space="preserve">This will be a general meeting to meet our providers, go over our services and level of care and to have the opportunity to tour the L&amp;D </w:t>
      </w:r>
      <w:r w:rsidR="0071174A">
        <w:t>department.</w:t>
      </w:r>
    </w:p>
    <w:p w14:paraId="3F8F13D5" w14:textId="0A757D5A" w:rsidR="008570B2" w:rsidRPr="0071174A" w:rsidRDefault="008570B2" w:rsidP="0071174A">
      <w:pPr>
        <w:jc w:val="center"/>
        <w:rPr>
          <w:sz w:val="8"/>
          <w:szCs w:val="8"/>
        </w:rPr>
      </w:pPr>
      <w:r w:rsidRPr="008570B2">
        <w:rPr>
          <w:noProof/>
        </w:rPr>
        <w:drawing>
          <wp:inline distT="0" distB="0" distL="0" distR="0" wp14:anchorId="52C6221B" wp14:editId="009CFB40">
            <wp:extent cx="6210300" cy="482160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83354" cy="4878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70B2" w:rsidRPr="0071174A" w:rsidSect="008570B2">
      <w:headerReference w:type="default" r:id="rId8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DA752" w14:textId="77777777" w:rsidR="00AF3B6E" w:rsidRDefault="00AF3B6E" w:rsidP="008570B2">
      <w:pPr>
        <w:spacing w:after="0" w:line="240" w:lineRule="auto"/>
      </w:pPr>
      <w:r>
        <w:separator/>
      </w:r>
    </w:p>
  </w:endnote>
  <w:endnote w:type="continuationSeparator" w:id="0">
    <w:p w14:paraId="667CD5CC" w14:textId="77777777" w:rsidR="00AF3B6E" w:rsidRDefault="00AF3B6E" w:rsidP="00857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47F1E" w14:textId="77777777" w:rsidR="00AF3B6E" w:rsidRDefault="00AF3B6E" w:rsidP="008570B2">
      <w:pPr>
        <w:spacing w:after="0" w:line="240" w:lineRule="auto"/>
      </w:pPr>
      <w:r>
        <w:separator/>
      </w:r>
    </w:p>
  </w:footnote>
  <w:footnote w:type="continuationSeparator" w:id="0">
    <w:p w14:paraId="1C82C099" w14:textId="77777777" w:rsidR="00AF3B6E" w:rsidRDefault="00AF3B6E" w:rsidP="00857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CDB6F" w14:textId="269792AE" w:rsidR="008570B2" w:rsidRPr="00325C98" w:rsidRDefault="008570B2" w:rsidP="00325C98">
    <w:pPr>
      <w:pStyle w:val="Header"/>
    </w:pPr>
    <w:r w:rsidRPr="00325C9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07C1"/>
    <w:multiLevelType w:val="hybridMultilevel"/>
    <w:tmpl w:val="343C3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76542"/>
    <w:multiLevelType w:val="hybridMultilevel"/>
    <w:tmpl w:val="C4B4E7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2729149">
    <w:abstractNumId w:val="0"/>
  </w:num>
  <w:num w:numId="2" w16cid:durableId="1861431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D0"/>
    <w:rsid w:val="00170549"/>
    <w:rsid w:val="00241373"/>
    <w:rsid w:val="00325C98"/>
    <w:rsid w:val="003533C9"/>
    <w:rsid w:val="003922AD"/>
    <w:rsid w:val="00420CD2"/>
    <w:rsid w:val="00476100"/>
    <w:rsid w:val="004F5BB5"/>
    <w:rsid w:val="00531FC7"/>
    <w:rsid w:val="00573DD2"/>
    <w:rsid w:val="006D0235"/>
    <w:rsid w:val="0071174A"/>
    <w:rsid w:val="007808F5"/>
    <w:rsid w:val="007B4FAC"/>
    <w:rsid w:val="008178E1"/>
    <w:rsid w:val="008179DF"/>
    <w:rsid w:val="008570B2"/>
    <w:rsid w:val="008E7E11"/>
    <w:rsid w:val="00987752"/>
    <w:rsid w:val="00A801D0"/>
    <w:rsid w:val="00AF3B6E"/>
    <w:rsid w:val="00B524C7"/>
    <w:rsid w:val="00B72C49"/>
    <w:rsid w:val="00BE7F01"/>
    <w:rsid w:val="00C12F11"/>
    <w:rsid w:val="00C74AE9"/>
    <w:rsid w:val="00D11716"/>
    <w:rsid w:val="00D918DD"/>
    <w:rsid w:val="00DD0C62"/>
    <w:rsid w:val="00DF12CE"/>
    <w:rsid w:val="00DF6A96"/>
    <w:rsid w:val="00EA0CED"/>
    <w:rsid w:val="00F76E68"/>
    <w:rsid w:val="00FC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71CA0"/>
  <w15:chartTrackingRefBased/>
  <w15:docId w15:val="{97C04507-A86E-4E72-9472-3E9A60E96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0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7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0B2"/>
  </w:style>
  <w:style w:type="paragraph" w:styleId="Footer">
    <w:name w:val="footer"/>
    <w:basedOn w:val="Normal"/>
    <w:link w:val="FooterChar"/>
    <w:uiPriority w:val="99"/>
    <w:unhideWhenUsed/>
    <w:rsid w:val="00857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PHS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Sabrina</dc:creator>
  <cp:keywords/>
  <dc:description/>
  <cp:lastModifiedBy>WILLIAMS, KEVIN P SSgt USAF AFSOC 27 SOW/PA</cp:lastModifiedBy>
  <cp:revision>2</cp:revision>
  <dcterms:created xsi:type="dcterms:W3CDTF">2025-03-25T15:44:00Z</dcterms:created>
  <dcterms:modified xsi:type="dcterms:W3CDTF">2025-03-25T15:44:00Z</dcterms:modified>
</cp:coreProperties>
</file>